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4C" w:rsidRDefault="00CE624C"/>
    <w:p w:rsidR="00EE6F93" w:rsidRDefault="00EE6F93"/>
    <w:p w:rsidR="00EE6F93" w:rsidRPr="00EE6F93" w:rsidRDefault="00EE6F93" w:rsidP="00EE6F9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EE6F93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Школьный уровень</w:t>
      </w:r>
    </w:p>
    <w:p w:rsidR="00EE6F93" w:rsidRPr="00EE6F93" w:rsidRDefault="00EE6F93" w:rsidP="00EE6F9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E6F93">
        <w:rPr>
          <w:rFonts w:ascii="Times New Roman" w:eastAsia="Times New Roman" w:hAnsi="Times New Roman" w:cs="Times New Roman"/>
          <w:b/>
          <w:bCs/>
          <w:color w:val="0000CD"/>
          <w:sz w:val="21"/>
          <w:u w:val="single"/>
          <w:lang w:eastAsia="ru-RU"/>
        </w:rPr>
        <w:t>2024-2025 учебный год</w:t>
      </w:r>
      <w:r w:rsidRPr="00EE6F93">
        <w:rPr>
          <w:rFonts w:ascii="Times New Roman" w:eastAsia="Times New Roman" w:hAnsi="Times New Roman" w:cs="Times New Roman"/>
          <w:b/>
          <w:bCs/>
          <w:color w:val="0000CD"/>
          <w:sz w:val="21"/>
          <w:lang w:eastAsia="ru-RU"/>
        </w:rPr>
        <w:t> </w:t>
      </w:r>
      <w:r w:rsidRPr="00EE6F93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> </w:t>
      </w:r>
    </w:p>
    <w:p w:rsidR="00EE6F93" w:rsidRPr="00FC2572" w:rsidRDefault="00EE6F93" w:rsidP="00EE6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проведению школьного этапа всероссийской олимпиады школьников 2024/25 учебного года на технологической платформе «</w:t>
      </w:r>
      <w:proofErr w:type="spellStart"/>
      <w:r w:rsidRPr="00FC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Сириус</w:t>
      </w:r>
      <w:proofErr w:type="gramStart"/>
      <w:r w:rsidRPr="00FC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.К</w:t>
      </w:r>
      <w:proofErr w:type="gramEnd"/>
      <w:r w:rsidRPr="00FC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урсы</w:t>
      </w:r>
      <w:proofErr w:type="spellEnd"/>
      <w:r w:rsidRPr="00FC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C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Школьный этап всероссийской олимпиады школьников на технологической платформе «</w:t>
      </w:r>
      <w:proofErr w:type="spellStart"/>
      <w:r w:rsidRPr="00FC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Сириус.Курсы</w:t>
      </w:r>
      <w:proofErr w:type="spellEnd"/>
      <w:r w:rsidRPr="00FC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олимпиада) проводится по 6 общеобразовательным предметам (математика, информатика, физика, химия, биология и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</w:t>
      </w:r>
      <w:hyperlink r:id="rId4" w:history="1">
        <w:r w:rsidRPr="00FC2572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u w:val="single"/>
            <w:lang w:eastAsia="ru-RU"/>
          </w:rPr>
          <w:t> </w:t>
        </w:r>
        <w:proofErr w:type="spellStart"/>
        <w:r w:rsidRPr="00FC2572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u w:val="single"/>
            <w:lang w:eastAsia="ru-RU"/>
          </w:rPr>
          <w:t>uts.sirius.online</w:t>
        </w:r>
        <w:proofErr w:type="spellEnd"/>
      </w:hyperlink>
      <w:r w:rsidRPr="00FC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6F93" w:rsidRPr="00FC2572" w:rsidRDefault="00EE6F93" w:rsidP="00EE6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подробная информация размещена по адресу:  </w:t>
      </w:r>
      <w:hyperlink r:id="rId5" w:history="1">
        <w:r w:rsidRPr="00FC2572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u w:val="single"/>
            <w:lang w:eastAsia="ru-RU"/>
          </w:rPr>
          <w:t>https://siriusolymp.ru/rules</w:t>
        </w:r>
      </w:hyperlink>
    </w:p>
    <w:p w:rsidR="007D7423" w:rsidRPr="00FC2572" w:rsidRDefault="007D7423" w:rsidP="007D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ВСЕРОССИЙСКАЯ ОЛИМПИАДА ШКОЛЬНИКОВ 2024-2025 учебного года.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от родителей (законных представителей) обучающихся, желающих заявить о своем участии во всероссийской олимпиаде школьников, с 19 августа по 13 сентября 2024 года на сайте в сети “Интернет” по адресу: </w:t>
      </w:r>
      <w:hyperlink r:id="rId6" w:tgtFrame="_blank" w:history="1">
        <w:r w:rsidRPr="00FC257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https://всеросолимп.рф</w:t>
        </w:r>
      </w:hyperlink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“Горячая линия” по вопросам организации и проведения школьного этапа </w:t>
      </w:r>
      <w:proofErr w:type="spellStart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организована с 15 апреля по 31 октября 2024 г.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Телефоны "горячей линии": 644-307, 644-308 (отдел</w:t>
      </w:r>
      <w:proofErr w:type="gramEnd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организационно-методического сопровождения олимпиад школьников МАУ МООД “ИОМКР”).</w:t>
      </w:r>
      <w:proofErr w:type="gramEnd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Формы проведения школьного этапа </w:t>
      </w:r>
      <w:proofErr w:type="spellStart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</w:t>
      </w:r>
      <w:proofErr w:type="spellEnd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18 общеобразовательным предметам: английский, итальянский, испанский, китайский, немецкий, русский, французский языки, география, история, искусство (мировая художественная культура), литература, обществознание, основы безопасности жизнедеятельности, право, технология, физическая культура, экология, экономика;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дистанционно на технологической платформе «</w:t>
      </w:r>
      <w:proofErr w:type="spellStart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</w:t>
      </w:r>
      <w:proofErr w:type="gramStart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урсы</w:t>
      </w:r>
      <w:proofErr w:type="spellEnd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6 общеобразовательным предметам: астрономия, биология, информатика, математика, физика, химия.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Участники школьного этапа </w:t>
      </w:r>
      <w:proofErr w:type="spellStart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школьном этапе на добровольной 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независимо от форм собственности, а также лица, осваивающие указанные образовательные программы в форме самообразования или семейного образования.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Перечень олимпиад школьного этапа Всероссийской олимпиады школьников в 2024-2025 учебном году (очный формат)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Предмет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Английский язык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География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Испанский язык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История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Итальянский язык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Китайский язык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Литература 5-11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Мировая художественная культура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Немецкий язык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Обществознание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Основы безопасности жизнедеятельности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Право 9-11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Русский язык 4-11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Технология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Физическая культура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Французский язык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Экология 9-11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Экономика 9-11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Перечень олимпиад школьного этапа Всероссийской олимпиады школьников в 2024-2025 учебном году (дистанционный формат)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Предмет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Астрономия 5-11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Биология 5-11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Информатика (программирование) 5-11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Математика 4-11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Физика 7-11 классы</w: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Химия 7-11 классы</w:t>
      </w:r>
    </w:p>
    <w:p w:rsidR="007D7423" w:rsidRPr="00FC2572" w:rsidRDefault="00E86B47" w:rsidP="007D742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7D7423"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"https://vk.com/away.php?to=https%3A%2F%2F%E2%F1%E5%F0%EE%F1%EE%EB%E8%EC%EF.%F0%F4" \t "_blank" </w:instrText>
      </w: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D7423" w:rsidRPr="00FC2572" w:rsidRDefault="007D7423" w:rsidP="007D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423" w:rsidRPr="00FC2572" w:rsidRDefault="007D7423" w:rsidP="007D7423">
      <w:pPr>
        <w:spacing w:after="0" w:line="270" w:lineRule="atLeas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C25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https://всеросолимп</w:t>
      </w:r>
      <w:proofErr w:type="gramStart"/>
      <w:r w:rsidRPr="00FC25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.р</w:t>
      </w:r>
      <w:proofErr w:type="gramEnd"/>
      <w:r w:rsidRPr="00FC25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ф</w:t>
      </w:r>
    </w:p>
    <w:p w:rsidR="007D7423" w:rsidRPr="00FC2572" w:rsidRDefault="007D7423" w:rsidP="007D7423">
      <w:pPr>
        <w:spacing w:after="0" w:line="240" w:lineRule="atLeas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proofErr w:type="spellStart"/>
      <w:r w:rsidRPr="00FC25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всеросолимп</w:t>
      </w:r>
      <w:proofErr w:type="gramStart"/>
      <w:r w:rsidRPr="00FC25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.р</w:t>
      </w:r>
      <w:proofErr w:type="gramEnd"/>
      <w:r w:rsidRPr="00FC25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ф</w:t>
      </w:r>
      <w:proofErr w:type="spellEnd"/>
    </w:p>
    <w:p w:rsidR="007D7423" w:rsidRPr="00FC2572" w:rsidRDefault="00E86B47" w:rsidP="007D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7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7D7423" w:rsidRPr="00FC2572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6F93"/>
    <w:rsid w:val="007D7423"/>
    <w:rsid w:val="00A8310E"/>
    <w:rsid w:val="00B2268E"/>
    <w:rsid w:val="00CE624C"/>
    <w:rsid w:val="00E86B47"/>
    <w:rsid w:val="00E97ED7"/>
    <w:rsid w:val="00EE6F93"/>
    <w:rsid w:val="00FC2572"/>
    <w:rsid w:val="00FC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4C"/>
  </w:style>
  <w:style w:type="paragraph" w:styleId="1">
    <w:name w:val="heading 1"/>
    <w:basedOn w:val="a"/>
    <w:link w:val="10"/>
    <w:uiPriority w:val="9"/>
    <w:qFormat/>
    <w:rsid w:val="00EE6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F93"/>
    <w:rPr>
      <w:b/>
      <w:bCs/>
    </w:rPr>
  </w:style>
  <w:style w:type="character" w:styleId="a5">
    <w:name w:val="Hyperlink"/>
    <w:basedOn w:val="a0"/>
    <w:uiPriority w:val="99"/>
    <w:semiHidden/>
    <w:unhideWhenUsed/>
    <w:rsid w:val="00EE6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360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6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40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5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2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9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2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%E2%F1%E5%F0%EE%F1%EE%EB%E8%EC%EF.%F0%F4&amp;post=-9591_12393&amp;cc_key=" TargetMode="External"/><Relationship Id="rId5" Type="http://schemas.openxmlformats.org/officeDocument/2006/relationships/hyperlink" Target="https://siriusolymp.ru/rules" TargetMode="External"/><Relationship Id="rId4" Type="http://schemas.openxmlformats.org/officeDocument/2006/relationships/hyperlink" Target="https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Links>
    <vt:vector size="24" baseType="variant">
      <vt:variant>
        <vt:i4>196695</vt:i4>
      </vt:variant>
      <vt:variant>
        <vt:i4>9</vt:i4>
      </vt:variant>
      <vt:variant>
        <vt:i4>0</vt:i4>
      </vt:variant>
      <vt:variant>
        <vt:i4>5</vt:i4>
      </vt:variant>
      <vt:variant>
        <vt:lpwstr>https://vk.com/away.php?to=https%3A%2F%2F%E2%F1%E5%F0%EE%F1%EE%EB%E8%EC%EF.%F0%F4</vt:lpwstr>
      </vt:variant>
      <vt:variant>
        <vt:lpwstr/>
      </vt:variant>
      <vt:variant>
        <vt:i4>4325470</vt:i4>
      </vt:variant>
      <vt:variant>
        <vt:i4>6</vt:i4>
      </vt:variant>
      <vt:variant>
        <vt:i4>0</vt:i4>
      </vt:variant>
      <vt:variant>
        <vt:i4>5</vt:i4>
      </vt:variant>
      <vt:variant>
        <vt:lpwstr>https://vk.com/away.php?to=https%3A%2F%2F%E2%F1%E5%F0%EE%F1%EE%EB%E8%EC%EF.%F0%F4&amp;post=-9591_12393&amp;cc_key=</vt:lpwstr>
      </vt:variant>
      <vt:variant>
        <vt:lpwstr/>
      </vt:variant>
      <vt:variant>
        <vt:i4>5570591</vt:i4>
      </vt:variant>
      <vt:variant>
        <vt:i4>3</vt:i4>
      </vt:variant>
      <vt:variant>
        <vt:i4>0</vt:i4>
      </vt:variant>
      <vt:variant>
        <vt:i4>5</vt:i4>
      </vt:variant>
      <vt:variant>
        <vt:lpwstr>https://siriusolymp.ru/rules</vt:lpwstr>
      </vt:variant>
      <vt:variant>
        <vt:lpwstr/>
      </vt:variant>
      <vt:variant>
        <vt:i4>7995518</vt:i4>
      </vt:variant>
      <vt:variant>
        <vt:i4>0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2024-08-12T06:07:00Z</dcterms:created>
  <dcterms:modified xsi:type="dcterms:W3CDTF">2024-09-19T06:52:00Z</dcterms:modified>
</cp:coreProperties>
</file>